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657"/>
        <w:gridCol w:w="205"/>
        <w:gridCol w:w="534"/>
        <w:gridCol w:w="329"/>
        <w:gridCol w:w="1612"/>
        <w:gridCol w:w="1800"/>
        <w:gridCol w:w="1736"/>
        <w:gridCol w:w="927"/>
        <w:gridCol w:w="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注销特种设备清单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广西灵山县钛白粉有限公司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DZL4-13-AIIAIII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NA0016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灵山县灵城镇致香酱料厂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LSG0.1-0.4-AI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NA0117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灵山县伯劳镇兴隆粉厂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LSG0.2-0.39-A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NA0121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灵山县家兴米粉厂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LSG0.3-0.4-M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NAA193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灵山县明致米粉厂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LHG0.3-0.4-M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NAA217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灵山县信德食品厂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DZH1-1.0-T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N00014(17)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灵山县烟墩前明粉厂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LSG0.2-0.2-A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NA0094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灵山县和平罐头食品有公司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SHW6-13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NA0145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钦州市新宇食品有限公司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SZW4-1.3-A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NA0082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广西河化生物工程有限责任公司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SZL10-1.25-AII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NA0091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灵山太平镇华峰林化厂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KZG2-8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NA0008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灵山县华利木业加工厂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DZG2-1.25-A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Ⅱ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NA0138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灵山县九鼎木业有限公司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DZH2-1.0-T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N00033(19)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灵山县平山镇瑞森木材加工厂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LHC0.7-0.69-AIII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NAA122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灵山县沙坪镇信佳木业加工厂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DZG2-1.25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NA0038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灵山吉满圆农牧种养有限公司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LHC0.3-0.39-AIII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NAA137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灵山县三联食品有限公司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LSG0.1-0.4-A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Ⅱ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-2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NAA130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灵山县檀圩镇造纸厂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KZG0.5-8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NA0001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灵山县伍利塑料包装箱厂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DZH2-1.0-AII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NA0106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广西恒力宝药业有限公司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SZW4-13-A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N20049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钦州市钦南区众业洗涤中心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DZG1-1.0-M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N20226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钦州市钦南区众业洗涤中心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DZG2-1.25-BMF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N00013(20)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钦州市钦南区康熙岭镇正中洗涤中心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DZG1-0.7-M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N20250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钦州市钦南区康熙岭镇洁康洗涤消毒服务中心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DZG1-0.7-A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Ⅱ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N20211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钦州市钦南区那丽林化厂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YLL-1400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32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N00007(18)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1.4MW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钦州市食品总公司沙埠分公司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LSG0.3-0.1-A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N10081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钦州市山海食品有限公司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DZG1-0.8-M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N00016(17)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广西芳菲药业有限公司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LSF1.0-0.7-SW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N00015(21)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广西英华国际职业学院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LHG1.0-0.4-A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N20092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广西还珠海洋生物科技有限公司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DZG1-1.0-M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NN0005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广西钦州农业学校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DZG0.5-7-AII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N10058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广西钦州市广泰食品厂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DZG2-0.8-M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N20103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广西钦州汇琦建材有限公司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DZG4-1.25-AII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N20117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赖胜华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LHG0.15-0.1-AIII3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N20063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钦州信谊农用塑料有限公司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LHC0.2-0.4AIII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N20056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钦州学院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西校区）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LSG0.8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－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0.1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－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A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Y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N10001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钦州市中天农贸开发有限公司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DZG2-0.78-AII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N20067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钦州市中天建筑材料有限公司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DZL4-1.6-AII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N20177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钦州市公安局强制隔离戒毒所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LHG0.2-0.1AIII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N20100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钦州市利华食品厂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DZH1-0.8-AII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N20051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钦州市大地油脂化工有限公司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KZG0.9-0.8-AI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N20095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钦州市大地油脂化工有限公司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LSF1.0-0.7-SW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N0003(17)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钦州市富国食品有限公司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LHC1-0.7-AII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N20171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钦州市易木汇木业有限公司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DZG2-1.25-T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N20205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钦州市有和冷冻有限公司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LHC0.3-0.8-AII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N20159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钦州市第二人民医院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DZW1-7-AII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N10004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钦州市第六中学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LHG0.35-0.09-A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N10032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0.35MW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钦州市联盛农牧发展有限公司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LSG0.5-0.8-A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N10056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钦州市联盛农牧发展有限公司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LSG0.5-0.8-AI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N20106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钦州市那丽鸿达淀粉厂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DZH4-1.25-A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N20028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钦州市钦南养猪场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LSG0.25-0.4-A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N20081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钦州市钦南区嘉丰米粉厂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LSG0.1-0.4-M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N20206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钦州市钦南区沙埠镇建兴食品加工厂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DZH1-1.0-A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N20029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钦州市钦南区皇圣食品厂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LSG0.5-0.4-M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N20255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钦州市钦南松州林化厂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DZH1-0.8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N20055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钦州市钦台农业综合观光休闲有限公司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DZH-1.25A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N20201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钦州市锦丰实业华南有限公司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SZL10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－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1.25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－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WA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N20046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钦州市锦丰实业华南有限公司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SZL10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－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1.25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－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WA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N20065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钦州市食品总公司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LSG0.3-0.1-A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Y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N20054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钦州市餐具消毒（中心）有限公司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LSG0.5-0.7-BMF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N20234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钦州海岛食品有限公司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LSG0.5-0.8-M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N20187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钦州海生源食品有限公司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DZG1-0.7-M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N20257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生物质锅炉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钦州源丰茧丝绸有限公司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SZW4-13-AI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N10014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钦州金田塑胶加工有限公司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LHG0.35-0.39-AIII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N20015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燃煤锅炉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钦州市兴顺工贸有限公司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DZG2-1.0-M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N30009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木柴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地区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锅炉型号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使用证编号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锅炉规模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蒸吨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小时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燃料类型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钦北区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钦州市钦北区板城中学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LSG0.4-0.4-BMF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桂</w:t>
            </w:r>
            <w:r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N00010(18)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木柴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</w:t>
            </w: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浦北县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钦州市浦北广发食品有限公司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130508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锅桂</w:t>
            </w:r>
            <w:r>
              <w:rPr>
                <w:rStyle w:val="11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NB0198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>
      <w:pPr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方隶简">
    <w:altName w:val="隶书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DEB9EF2"/>
    <w:rsid w:val="37B2274C"/>
    <w:rsid w:val="39AF45DE"/>
    <w:rsid w:val="557BE98F"/>
    <w:rsid w:val="5FCB67ED"/>
    <w:rsid w:val="7DFC570C"/>
    <w:rsid w:val="BFFE657D"/>
    <w:rsid w:val="D8EE42DE"/>
    <w:rsid w:val="E37DBA07"/>
    <w:rsid w:val="F67954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2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281</Words>
  <Characters>316</Characters>
  <Lines>22</Lines>
  <Paragraphs>7</Paragraphs>
  <TotalTime>3</TotalTime>
  <ScaleCrop>false</ScaleCrop>
  <LinksUpToDate>false</LinksUpToDate>
  <CharactersWithSpaces>316</CharactersWithSpaces>
  <Application>WPS Office_10.1.0.7668_F1E327BC-269C-435d-A152-05C5408002CA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2025-08-13T09:34:00Z</dcterms:created>
  <dc:creator>user</dc:creator>
  <cp:lastModifiedBy>admin</cp:lastModifiedBy>
  <cp:lastPrinted>2025-08-13T09:58:00Z</cp:lastPrinted>
  <dcterms:modified xsi:type="dcterms:W3CDTF">2025-08-13T03:08:24Z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ICV">
    <vt:lpwstr>9ACC5774E7AE4ED5900A1FB2B4561144_11</vt:lpwstr>
  </property>
</Properties>
</file>